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D3" w:rsidRDefault="007F1D92">
      <w:r>
        <w:t xml:space="preserve">На наклонной плоскости с углом при основании </w:t>
      </w:r>
      <w:r>
        <w:rPr>
          <w:rFonts w:cstheme="minorHAnsi"/>
        </w:rPr>
        <w:t>α</w:t>
      </w:r>
      <w:r>
        <w:t xml:space="preserve"> находится доска с массой М, а на ней брусок массой </w:t>
      </w:r>
      <w:r>
        <w:rPr>
          <w:lang w:val="en-US"/>
        </w:rPr>
        <w:t>m</w:t>
      </w:r>
      <w:r>
        <w:t>(М</w:t>
      </w:r>
      <w:r w:rsidRPr="000A2EAB">
        <w:t>&gt;</w:t>
      </w:r>
      <w:r>
        <w:rPr>
          <w:lang w:val="en-US"/>
        </w:rPr>
        <w:t>m</w:t>
      </w:r>
      <w:r>
        <w:t xml:space="preserve">). Коэффициент трения между доской и плоскостью в два раза меньше, чем между доской и бруском. Определить ускорение этих </w:t>
      </w:r>
      <w:proofErr w:type="gramStart"/>
      <w:r>
        <w:t>тел</w:t>
      </w:r>
      <w:proofErr w:type="gramEnd"/>
      <w:r>
        <w:t>. При каком отношении масс тела будут находиться в равновесии?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8.2pt;margin-top:207.3pt;width:18.75pt;height:18.75pt;z-index:251669504;mso-position-horizontal-relative:text;mso-position-vertical-relative:text" strokecolor="white [3212]">
            <v:textbox>
              <w:txbxContent>
                <w:p w:rsidR="007F1D92" w:rsidRPr="000A2EAB" w:rsidRDefault="007F1D92" w:rsidP="007F1D9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8.2pt;margin-top:249.35pt;width:18.75pt;height:18.75pt;z-index:251668480;mso-position-horizontal-relative:text;mso-position-vertical-relative:text" strokecolor="white [3212]">
            <v:textbox>
              <w:txbxContent>
                <w:p w:rsidR="007F1D92" w:rsidRPr="000A2EAB" w:rsidRDefault="007F1D92" w:rsidP="007F1D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3.2pt;margin-top:236.55pt;width:18.75pt;height:18.75pt;z-index:251667456;mso-position-horizontal-relative:text;mso-position-vertical-relative:text" strokecolor="white [3212]">
            <v:textbox>
              <w:txbxContent>
                <w:p w:rsidR="007F1D92" w:rsidRPr="000A2EAB" w:rsidRDefault="007F1D92" w:rsidP="007F1D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3.45pt;margin-top:259.05pt;width:44.25pt;height:0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4.2pt;margin-top:249.3pt;width:21.75pt;height:.05pt;flip:x;z-index:251665408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25.95pt;margin-top:259.05pt;width:21pt;height:0;z-index:251664384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25.95pt;margin-top:236.55pt;width:32.25pt;height:0;z-index:251663360;mso-position-horizontal-relative:text;mso-position-vertical-relative:text" o:connectortype="straight"/>
        </w:pict>
      </w:r>
      <w:r>
        <w:rPr>
          <w:noProof/>
        </w:rPr>
        <w:pict>
          <v:oval id="_x0000_s1030" style="position:absolute;margin-left:11.7pt;margin-top:236.55pt;width:25.5pt;height:22.5pt;z-index:251662336;mso-position-horizontal-relative:text;mso-position-vertical-relative:text"/>
        </w:pict>
      </w:r>
      <w:r>
        <w:rPr>
          <w:noProof/>
        </w:rPr>
        <w:pict>
          <v:rect id="_x0000_s1029" style="position:absolute;margin-left:58.2pt;margin-top:229.8pt;width:17.25pt;height:15pt;z-index:251661312;mso-position-horizontal-relative:text;mso-position-vertical-relative:text"/>
        </w:pict>
      </w:r>
      <w:r>
        <w:rPr>
          <w:noProof/>
        </w:rPr>
        <w:pict>
          <v:rect id="_x0000_s1028" style="position:absolute;margin-left:46.95pt;margin-top:244.8pt;width:46.5pt;height:29.25pt;z-index:251660288;mso-position-horizontal-relative:text;mso-position-vertical-relative:text"/>
        </w:pict>
      </w:r>
      <w:r>
        <w:rPr>
          <w:noProof/>
        </w:rPr>
        <w:pict>
          <v:shape id="_x0000_s1027" type="#_x0000_t32" style="position:absolute;margin-left:4.2pt;margin-top:274.05pt;width:113.25pt;height:0;z-index:251659264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margin-left:4.2pt;margin-top:177.3pt;width:0;height:96.75pt;z-index:251658240;mso-position-horizontal-relative:text;mso-position-vertical-relative:text" o:connectortype="straight"/>
        </w:pict>
      </w:r>
    </w:p>
    <w:sectPr w:rsidR="007B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92"/>
    <w:rsid w:val="007B67D3"/>
    <w:rsid w:val="007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33"/>
        <o:r id="V:Rule5" type="connector" idref="#_x0000_s1031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2010-12-28T07:13:00Z</dcterms:created>
  <dcterms:modified xsi:type="dcterms:W3CDTF">2010-12-28T07:15:00Z</dcterms:modified>
</cp:coreProperties>
</file>